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500" w:rsidRDefault="00EB7F02" w:rsidP="00EB7F02">
      <w:pPr>
        <w:jc w:val="center"/>
        <w:rPr>
          <w:rFonts w:ascii="Garamond" w:hAnsi="Garamond"/>
          <w:b/>
          <w:sz w:val="28"/>
          <w:szCs w:val="28"/>
        </w:rPr>
      </w:pPr>
      <w:proofErr w:type="spellStart"/>
      <w:r w:rsidRPr="00EB7F02">
        <w:rPr>
          <w:rFonts w:ascii="Garamond" w:hAnsi="Garamond"/>
          <w:b/>
          <w:sz w:val="28"/>
          <w:szCs w:val="28"/>
        </w:rPr>
        <w:t>Bruto</w:t>
      </w:r>
      <w:proofErr w:type="spellEnd"/>
      <w:r w:rsidRPr="00EB7F02">
        <w:rPr>
          <w:rFonts w:ascii="Garamond" w:hAnsi="Garamond"/>
          <w:b/>
          <w:sz w:val="28"/>
          <w:szCs w:val="28"/>
        </w:rPr>
        <w:t xml:space="preserve"> </w:t>
      </w:r>
      <w:r w:rsidR="00001225">
        <w:rPr>
          <w:rFonts w:ascii="Garamond" w:hAnsi="Garamond"/>
          <w:b/>
          <w:sz w:val="28"/>
          <w:szCs w:val="28"/>
        </w:rPr>
        <w:t>zarada</w:t>
      </w:r>
      <w:r w:rsidRPr="00EB7F02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EB7F02">
        <w:rPr>
          <w:rFonts w:ascii="Garamond" w:hAnsi="Garamond"/>
          <w:b/>
          <w:sz w:val="28"/>
          <w:szCs w:val="28"/>
        </w:rPr>
        <w:t>funkcionera</w:t>
      </w:r>
      <w:proofErr w:type="spellEnd"/>
      <w:r w:rsidRPr="00EB7F02">
        <w:rPr>
          <w:rFonts w:ascii="Garamond" w:hAnsi="Garamond"/>
          <w:b/>
          <w:sz w:val="28"/>
          <w:szCs w:val="28"/>
        </w:rPr>
        <w:t xml:space="preserve"> u </w:t>
      </w:r>
      <w:proofErr w:type="spellStart"/>
      <w:r w:rsidRPr="00EB7F02">
        <w:rPr>
          <w:rFonts w:ascii="Garamond" w:hAnsi="Garamond"/>
          <w:b/>
          <w:sz w:val="28"/>
          <w:szCs w:val="28"/>
        </w:rPr>
        <w:t>Službi</w:t>
      </w:r>
      <w:proofErr w:type="spellEnd"/>
      <w:r w:rsidRPr="00EB7F02">
        <w:rPr>
          <w:rFonts w:ascii="Garamond" w:hAnsi="Garamond"/>
          <w:b/>
          <w:sz w:val="28"/>
          <w:szCs w:val="28"/>
        </w:rPr>
        <w:t xml:space="preserve"> </w:t>
      </w:r>
      <w:proofErr w:type="spellStart"/>
      <w:r>
        <w:rPr>
          <w:rFonts w:ascii="Garamond" w:hAnsi="Garamond"/>
          <w:b/>
          <w:sz w:val="28"/>
          <w:szCs w:val="28"/>
        </w:rPr>
        <w:t>gradonačelnika</w:t>
      </w:r>
      <w:proofErr w:type="spellEnd"/>
    </w:p>
    <w:p w:rsidR="00EB7F02" w:rsidRDefault="00EB7F02" w:rsidP="00EB7F02">
      <w:pPr>
        <w:jc w:val="center"/>
        <w:rPr>
          <w:rFonts w:ascii="Garamond" w:hAnsi="Garamond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242"/>
        <w:gridCol w:w="2835"/>
        <w:gridCol w:w="3119"/>
        <w:gridCol w:w="2046"/>
      </w:tblGrid>
      <w:tr w:rsidR="00EB7F02" w:rsidTr="00EB7F02">
        <w:tc>
          <w:tcPr>
            <w:tcW w:w="1242" w:type="dxa"/>
          </w:tcPr>
          <w:p w:rsidR="00EB7F02" w:rsidRPr="00EB7F02" w:rsidRDefault="00EB7F02" w:rsidP="00EB7F0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R.br.</w:t>
            </w:r>
          </w:p>
        </w:tc>
        <w:tc>
          <w:tcPr>
            <w:tcW w:w="2835" w:type="dxa"/>
          </w:tcPr>
          <w:p w:rsidR="00EB7F02" w:rsidRDefault="00EB7F02" w:rsidP="00EB7F02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b/>
                <w:sz w:val="28"/>
                <w:szCs w:val="28"/>
              </w:rPr>
              <w:t>Ime</w:t>
            </w:r>
            <w:proofErr w:type="spellEnd"/>
            <w:r>
              <w:rPr>
                <w:rFonts w:ascii="Garamond" w:hAnsi="Garamond"/>
                <w:b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ascii="Garamond" w:hAnsi="Garamond"/>
                <w:b/>
                <w:sz w:val="28"/>
                <w:szCs w:val="28"/>
              </w:rPr>
              <w:t>prezime</w:t>
            </w:r>
            <w:proofErr w:type="spellEnd"/>
          </w:p>
        </w:tc>
        <w:tc>
          <w:tcPr>
            <w:tcW w:w="3119" w:type="dxa"/>
          </w:tcPr>
          <w:p w:rsidR="00EB7F02" w:rsidRDefault="00EB7F02" w:rsidP="00EB7F02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b/>
                <w:sz w:val="28"/>
                <w:szCs w:val="28"/>
              </w:rPr>
              <w:t>Zvanje</w:t>
            </w:r>
            <w:proofErr w:type="spellEnd"/>
          </w:p>
        </w:tc>
        <w:tc>
          <w:tcPr>
            <w:tcW w:w="2046" w:type="dxa"/>
          </w:tcPr>
          <w:p w:rsidR="00EB7F02" w:rsidRDefault="00EB7F02" w:rsidP="00EB7F02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b/>
                <w:sz w:val="28"/>
                <w:szCs w:val="28"/>
              </w:rPr>
              <w:t>Neto</w:t>
            </w:r>
            <w:proofErr w:type="spellEnd"/>
            <w:r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8"/>
                <w:szCs w:val="28"/>
              </w:rPr>
              <w:t>zarada</w:t>
            </w:r>
            <w:proofErr w:type="spellEnd"/>
          </w:p>
        </w:tc>
      </w:tr>
      <w:tr w:rsidR="00EB7F02" w:rsidTr="00EB7F02">
        <w:tc>
          <w:tcPr>
            <w:tcW w:w="1242" w:type="dxa"/>
          </w:tcPr>
          <w:p w:rsidR="00EB7F02" w:rsidRPr="00EB7F02" w:rsidRDefault="00EB7F02" w:rsidP="00EB7F02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EB7F02">
              <w:rPr>
                <w:rFonts w:ascii="Garamond" w:hAnsi="Garamond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EB7F02" w:rsidRPr="00EB7F02" w:rsidRDefault="00EB7F02" w:rsidP="00EB7F02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Prof.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dr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proofErr w:type="spellStart"/>
            <w:r w:rsidRPr="00EB7F02">
              <w:rPr>
                <w:rFonts w:ascii="Garamond" w:hAnsi="Garamond"/>
                <w:sz w:val="28"/>
                <w:szCs w:val="28"/>
              </w:rPr>
              <w:t>Saša</w:t>
            </w:r>
            <w:proofErr w:type="spellEnd"/>
            <w:r w:rsidRPr="00EB7F02">
              <w:rPr>
                <w:rFonts w:ascii="Garamond" w:hAnsi="Garamond"/>
                <w:sz w:val="28"/>
                <w:szCs w:val="28"/>
              </w:rPr>
              <w:t xml:space="preserve"> </w:t>
            </w:r>
            <w:proofErr w:type="spellStart"/>
            <w:r w:rsidRPr="00EB7F02">
              <w:rPr>
                <w:rFonts w:ascii="Garamond" w:hAnsi="Garamond"/>
                <w:sz w:val="28"/>
                <w:szCs w:val="28"/>
              </w:rPr>
              <w:t>Mujović</w:t>
            </w:r>
            <w:proofErr w:type="spellEnd"/>
          </w:p>
        </w:tc>
        <w:tc>
          <w:tcPr>
            <w:tcW w:w="3119" w:type="dxa"/>
          </w:tcPr>
          <w:p w:rsidR="00EB7F02" w:rsidRPr="00EB7F02" w:rsidRDefault="00EB7F02" w:rsidP="00EB7F02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EB7F02">
              <w:rPr>
                <w:rFonts w:ascii="Garamond" w:hAnsi="Garamond"/>
                <w:sz w:val="24"/>
                <w:szCs w:val="24"/>
              </w:rPr>
              <w:t>Gradonačelnik</w:t>
            </w:r>
            <w:proofErr w:type="spellEnd"/>
          </w:p>
        </w:tc>
        <w:tc>
          <w:tcPr>
            <w:tcW w:w="2046" w:type="dxa"/>
          </w:tcPr>
          <w:p w:rsidR="00EB7F02" w:rsidRPr="00001225" w:rsidRDefault="00001225" w:rsidP="00001225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001225">
              <w:rPr>
                <w:rFonts w:ascii="Garamond" w:hAnsi="Garamond"/>
                <w:sz w:val="28"/>
                <w:szCs w:val="28"/>
              </w:rPr>
              <w:t>2.437,86</w:t>
            </w:r>
          </w:p>
        </w:tc>
      </w:tr>
      <w:tr w:rsidR="00EB7F02" w:rsidTr="00EB7F02">
        <w:tc>
          <w:tcPr>
            <w:tcW w:w="1242" w:type="dxa"/>
          </w:tcPr>
          <w:p w:rsidR="00EB7F02" w:rsidRPr="00EB7F02" w:rsidRDefault="00EB7F02" w:rsidP="00EB7F02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EB7F02">
              <w:rPr>
                <w:rFonts w:ascii="Garamond" w:hAnsi="Garamond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EB7F02" w:rsidRPr="00EB7F02" w:rsidRDefault="00EB7F02" w:rsidP="00EB7F02">
            <w:pPr>
              <w:rPr>
                <w:rFonts w:ascii="Garamond" w:hAnsi="Garamond"/>
                <w:sz w:val="28"/>
                <w:szCs w:val="28"/>
              </w:rPr>
            </w:pPr>
            <w:proofErr w:type="spellStart"/>
            <w:r w:rsidRPr="00EB7F02">
              <w:rPr>
                <w:rFonts w:ascii="Garamond" w:hAnsi="Garamond"/>
                <w:sz w:val="28"/>
                <w:szCs w:val="28"/>
              </w:rPr>
              <w:t>Nađa</w:t>
            </w:r>
            <w:proofErr w:type="spellEnd"/>
            <w:r w:rsidRPr="00EB7F02">
              <w:rPr>
                <w:rFonts w:ascii="Garamond" w:hAnsi="Garamond"/>
                <w:sz w:val="28"/>
                <w:szCs w:val="28"/>
              </w:rPr>
              <w:t xml:space="preserve"> </w:t>
            </w:r>
            <w:proofErr w:type="spellStart"/>
            <w:r w:rsidRPr="00EB7F02">
              <w:rPr>
                <w:rFonts w:ascii="Garamond" w:hAnsi="Garamond"/>
                <w:sz w:val="28"/>
                <w:szCs w:val="28"/>
              </w:rPr>
              <w:t>Ljiljanić</w:t>
            </w:r>
            <w:proofErr w:type="spellEnd"/>
          </w:p>
        </w:tc>
        <w:tc>
          <w:tcPr>
            <w:tcW w:w="3119" w:type="dxa"/>
          </w:tcPr>
          <w:p w:rsidR="00EB7F02" w:rsidRPr="00EB7F02" w:rsidRDefault="00EB7F02" w:rsidP="00EB7F02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EB7F02">
              <w:rPr>
                <w:rFonts w:ascii="Garamond" w:hAnsi="Garamond"/>
                <w:sz w:val="24"/>
                <w:szCs w:val="24"/>
              </w:rPr>
              <w:t>Zamjenica</w:t>
            </w:r>
            <w:proofErr w:type="spellEnd"/>
            <w:r w:rsidRPr="00EB7F02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EB7F02">
              <w:rPr>
                <w:rFonts w:ascii="Garamond" w:hAnsi="Garamond"/>
                <w:sz w:val="24"/>
                <w:szCs w:val="24"/>
              </w:rPr>
              <w:t>gradonačelnika</w:t>
            </w:r>
            <w:proofErr w:type="spellEnd"/>
          </w:p>
        </w:tc>
        <w:tc>
          <w:tcPr>
            <w:tcW w:w="2046" w:type="dxa"/>
          </w:tcPr>
          <w:p w:rsidR="00EB7F02" w:rsidRPr="00001225" w:rsidRDefault="00001225" w:rsidP="00001225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001225">
              <w:rPr>
                <w:rFonts w:ascii="Garamond" w:hAnsi="Garamond"/>
                <w:sz w:val="28"/>
                <w:szCs w:val="28"/>
              </w:rPr>
              <w:t>2.198,50</w:t>
            </w:r>
          </w:p>
        </w:tc>
      </w:tr>
      <w:tr w:rsidR="00EB7F02" w:rsidTr="00EB7F02">
        <w:tc>
          <w:tcPr>
            <w:tcW w:w="1242" w:type="dxa"/>
          </w:tcPr>
          <w:p w:rsidR="00EB7F02" w:rsidRPr="00EB7F02" w:rsidRDefault="00EB7F02" w:rsidP="00EB7F02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EB7F02">
              <w:rPr>
                <w:rFonts w:ascii="Garamond" w:hAnsi="Garamond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EB7F02" w:rsidRPr="00EB7F02" w:rsidRDefault="00EB7F02" w:rsidP="00EB7F02">
            <w:pPr>
              <w:rPr>
                <w:rFonts w:ascii="Garamond" w:hAnsi="Garamond"/>
                <w:sz w:val="28"/>
                <w:szCs w:val="28"/>
              </w:rPr>
            </w:pPr>
            <w:r w:rsidRPr="00EB7F02">
              <w:rPr>
                <w:rFonts w:ascii="Garamond" w:hAnsi="Garamond"/>
                <w:sz w:val="28"/>
                <w:szCs w:val="28"/>
              </w:rPr>
              <w:t>Boris Spalević</w:t>
            </w:r>
          </w:p>
        </w:tc>
        <w:tc>
          <w:tcPr>
            <w:tcW w:w="3119" w:type="dxa"/>
          </w:tcPr>
          <w:p w:rsidR="00EB7F02" w:rsidRPr="00EB7F02" w:rsidRDefault="00EB7F02" w:rsidP="00EB7F02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EB7F02">
              <w:rPr>
                <w:rFonts w:ascii="Garamond" w:hAnsi="Garamond"/>
                <w:sz w:val="24"/>
                <w:szCs w:val="24"/>
              </w:rPr>
              <w:t>Zamjenik</w:t>
            </w:r>
            <w:proofErr w:type="spellEnd"/>
            <w:r w:rsidRPr="00EB7F02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EB7F02">
              <w:rPr>
                <w:rFonts w:ascii="Garamond" w:hAnsi="Garamond"/>
                <w:sz w:val="24"/>
                <w:szCs w:val="24"/>
              </w:rPr>
              <w:t>gradonačelnika</w:t>
            </w:r>
            <w:proofErr w:type="spellEnd"/>
          </w:p>
        </w:tc>
        <w:tc>
          <w:tcPr>
            <w:tcW w:w="2046" w:type="dxa"/>
          </w:tcPr>
          <w:p w:rsidR="00EB7F02" w:rsidRPr="00001225" w:rsidRDefault="00001225" w:rsidP="00001225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001225">
              <w:rPr>
                <w:rFonts w:ascii="Garamond" w:hAnsi="Garamond"/>
                <w:sz w:val="28"/>
                <w:szCs w:val="28"/>
              </w:rPr>
              <w:t>2.192,26</w:t>
            </w:r>
          </w:p>
        </w:tc>
      </w:tr>
      <w:tr w:rsidR="00EB7F02" w:rsidTr="00EB7F02">
        <w:tc>
          <w:tcPr>
            <w:tcW w:w="1242" w:type="dxa"/>
          </w:tcPr>
          <w:p w:rsidR="00EB7F02" w:rsidRPr="00EB7F02" w:rsidRDefault="00EB7F02" w:rsidP="00EB7F02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EB7F02">
              <w:rPr>
                <w:rFonts w:ascii="Garamond" w:hAnsi="Garamond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EB7F02" w:rsidRPr="00EB7F02" w:rsidRDefault="00EB7F02" w:rsidP="00EB7F02">
            <w:pPr>
              <w:rPr>
                <w:rFonts w:ascii="Garamond" w:hAnsi="Garamond"/>
                <w:sz w:val="28"/>
                <w:szCs w:val="28"/>
              </w:rPr>
            </w:pPr>
            <w:proofErr w:type="spellStart"/>
            <w:r w:rsidRPr="00EB7F02">
              <w:rPr>
                <w:rFonts w:ascii="Garamond" w:hAnsi="Garamond"/>
                <w:sz w:val="28"/>
                <w:szCs w:val="28"/>
              </w:rPr>
              <w:t>Vesna</w:t>
            </w:r>
            <w:proofErr w:type="spellEnd"/>
            <w:r w:rsidRPr="00EB7F02">
              <w:rPr>
                <w:rFonts w:ascii="Garamond" w:hAnsi="Garamond"/>
                <w:sz w:val="28"/>
                <w:szCs w:val="28"/>
              </w:rPr>
              <w:t xml:space="preserve"> </w:t>
            </w:r>
            <w:proofErr w:type="spellStart"/>
            <w:r w:rsidRPr="00EB7F02">
              <w:rPr>
                <w:rFonts w:ascii="Garamond" w:hAnsi="Garamond"/>
                <w:sz w:val="28"/>
                <w:szCs w:val="28"/>
              </w:rPr>
              <w:t>Brajović</w:t>
            </w:r>
            <w:proofErr w:type="spellEnd"/>
          </w:p>
        </w:tc>
        <w:tc>
          <w:tcPr>
            <w:tcW w:w="3119" w:type="dxa"/>
          </w:tcPr>
          <w:p w:rsidR="00EB7F02" w:rsidRPr="00EB7F02" w:rsidRDefault="00EB7F02" w:rsidP="00EB7F02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r</w:t>
            </w:r>
            <w:r w:rsidRPr="00EB7F02">
              <w:rPr>
                <w:rFonts w:ascii="Garamond" w:hAnsi="Garamond"/>
                <w:sz w:val="24"/>
                <w:szCs w:val="24"/>
              </w:rPr>
              <w:t>ukovoditeljka</w:t>
            </w:r>
            <w:proofErr w:type="spellEnd"/>
            <w:r w:rsidRPr="00EB7F02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EB7F02">
              <w:rPr>
                <w:rFonts w:ascii="Garamond" w:hAnsi="Garamond"/>
                <w:sz w:val="24"/>
                <w:szCs w:val="24"/>
              </w:rPr>
              <w:t>Službe</w:t>
            </w:r>
            <w:proofErr w:type="spellEnd"/>
            <w:r w:rsidRPr="00EB7F02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EB7F02">
              <w:rPr>
                <w:rFonts w:ascii="Garamond" w:hAnsi="Garamond"/>
                <w:sz w:val="24"/>
                <w:szCs w:val="24"/>
              </w:rPr>
              <w:t>gradonačelnika</w:t>
            </w:r>
            <w:proofErr w:type="spellEnd"/>
          </w:p>
        </w:tc>
        <w:tc>
          <w:tcPr>
            <w:tcW w:w="2046" w:type="dxa"/>
          </w:tcPr>
          <w:p w:rsidR="00EB7F02" w:rsidRPr="00001225" w:rsidRDefault="00001225" w:rsidP="00001225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001225">
              <w:rPr>
                <w:rFonts w:ascii="Garamond" w:hAnsi="Garamond"/>
                <w:sz w:val="28"/>
                <w:szCs w:val="28"/>
              </w:rPr>
              <w:t>1,558,60</w:t>
            </w:r>
          </w:p>
        </w:tc>
      </w:tr>
    </w:tbl>
    <w:p w:rsidR="00EB7F02" w:rsidRPr="00EB7F02" w:rsidRDefault="00EB7F02" w:rsidP="00EB7F02">
      <w:pPr>
        <w:rPr>
          <w:rFonts w:ascii="Garamond" w:hAnsi="Garamond"/>
          <w:b/>
          <w:sz w:val="28"/>
          <w:szCs w:val="28"/>
        </w:rPr>
      </w:pPr>
    </w:p>
    <w:sectPr w:rsidR="00EB7F02" w:rsidRPr="00EB7F02" w:rsidSect="008D65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EB7F02"/>
    <w:rsid w:val="00001225"/>
    <w:rsid w:val="008D6500"/>
    <w:rsid w:val="00E553D9"/>
    <w:rsid w:val="00EB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261</Characters>
  <Application>Microsoft Office Word</Application>
  <DocSecurity>0</DocSecurity>
  <Lines>2</Lines>
  <Paragraphs>1</Paragraphs>
  <ScaleCrop>false</ScaleCrop>
  <Company>HP Inc.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milica.despotovic</dc:creator>
  <cp:lastModifiedBy>milica.despotovic</cp:lastModifiedBy>
  <cp:revision>2</cp:revision>
  <dcterms:created xsi:type="dcterms:W3CDTF">2025-03-31T10:22:00Z</dcterms:created>
  <dcterms:modified xsi:type="dcterms:W3CDTF">2025-03-31T12:55:00Z</dcterms:modified>
</cp:coreProperties>
</file>